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3B58BE">
      <w:hyperlink r:id="rId4" w:history="1">
        <w:r w:rsidRPr="00681704">
          <w:rPr>
            <w:rStyle w:val="Hyperlink"/>
          </w:rPr>
          <w:t>http://speccy.piriform.com/results/vIJwm0KwhNyixXOWJOENbNH</w:t>
        </w:r>
      </w:hyperlink>
      <w:r>
        <w:t xml:space="preserve"> </w:t>
      </w:r>
    </w:p>
    <w:p w:rsidR="003B58BE" w:rsidRDefault="003B58BE"/>
    <w:p w:rsidR="003B58BE" w:rsidRDefault="003B58BE">
      <w:r>
        <w:rPr>
          <w:noProof/>
          <w:lang w:eastAsia="nl-BE"/>
        </w:rPr>
        <w:drawing>
          <wp:inline distT="0" distB="0" distL="0" distR="0">
            <wp:extent cx="6120765" cy="344192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19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B58BE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3B58BE"/>
    <w:rsid w:val="00030E2A"/>
    <w:rsid w:val="00252B04"/>
    <w:rsid w:val="003B58BE"/>
    <w:rsid w:val="00714710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3B58BE"/>
    <w:rPr>
      <w:color w:val="0000FF" w:themeColor="hyperlink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3B58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B58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speccy.piriform.com/results/vIJwm0KwhNyixXOWJOENbNH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117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1</cp:revision>
  <dcterms:created xsi:type="dcterms:W3CDTF">2019-01-22T15:23:00Z</dcterms:created>
  <dcterms:modified xsi:type="dcterms:W3CDTF">2019-01-22T15:25:00Z</dcterms:modified>
</cp:coreProperties>
</file>